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00" w:rsidRDefault="007E0C00"/>
    <w:tbl>
      <w:tblPr>
        <w:tblpPr w:leftFromText="141" w:rightFromText="141" w:vertAnchor="text" w:horzAnchor="margin" w:tblpXSpec="center" w:tblpY="70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1580"/>
        <w:gridCol w:w="124"/>
        <w:gridCol w:w="1696"/>
        <w:gridCol w:w="1703"/>
        <w:gridCol w:w="1704"/>
        <w:gridCol w:w="57"/>
      </w:tblGrid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0C00" w:rsidRPr="009841DC" w:rsidRDefault="007E0C00" w:rsidP="007E0C00">
            <w:pPr>
              <w:rPr>
                <w:b/>
                <w:sz w:val="14"/>
                <w:szCs w:val="14"/>
              </w:rPr>
            </w:pPr>
            <w:r w:rsidRPr="009841DC">
              <w:rPr>
                <w:b/>
                <w:sz w:val="16"/>
                <w:szCs w:val="14"/>
              </w:rPr>
              <w:t>TILLSTÅNDSHAVARE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namn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Organisationsnummer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03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adress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Postnummer och ort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0C00" w:rsidRPr="00F32567" w:rsidRDefault="007E0C00" w:rsidP="007E0C0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E0C00" w:rsidRPr="00625CB5" w:rsidTr="007E0C00">
        <w:trPr>
          <w:gridAfter w:val="1"/>
          <w:wAfter w:w="57" w:type="dxa"/>
          <w:trHeight w:hRule="exact" w:val="198"/>
        </w:trPr>
        <w:tc>
          <w:tcPr>
            <w:tcW w:w="510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C00" w:rsidRPr="00625CB5" w:rsidRDefault="007E0C00" w:rsidP="007E0C00">
            <w:pPr>
              <w:rPr>
                <w:sz w:val="14"/>
                <w:szCs w:val="14"/>
              </w:rPr>
            </w:pPr>
            <w:r w:rsidRPr="00625CB5">
              <w:rPr>
                <w:sz w:val="14"/>
                <w:szCs w:val="14"/>
              </w:rPr>
              <w:t>Bolagets telefonnummer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E0C00" w:rsidRPr="00625CB5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Bolagets e-postadress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510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Default="007E0C00" w:rsidP="007E0C0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0C00" w:rsidRDefault="007E0C00" w:rsidP="007E0C0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09172D" w:rsidTr="007E0C00">
        <w:trPr>
          <w:gridAfter w:val="1"/>
          <w:wAfter w:w="57" w:type="dxa"/>
          <w:trHeight w:hRule="exact" w:val="340"/>
        </w:trPr>
        <w:tc>
          <w:tcPr>
            <w:tcW w:w="5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C00" w:rsidRPr="0009172D" w:rsidRDefault="007E0C00" w:rsidP="007E0C00">
            <w:pPr>
              <w:rPr>
                <w:b/>
                <w:sz w:val="18"/>
                <w:szCs w:val="18"/>
              </w:rPr>
            </w:pPr>
            <w:r w:rsidRPr="0009172D">
              <w:rPr>
                <w:b/>
                <w:sz w:val="18"/>
                <w:szCs w:val="18"/>
              </w:rPr>
              <w:t>ANMÄLAN AVSER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C00" w:rsidRPr="0009172D" w:rsidRDefault="007E0C00" w:rsidP="007E0C00">
            <w:pPr>
              <w:rPr>
                <w:b/>
                <w:sz w:val="18"/>
                <w:szCs w:val="18"/>
              </w:rPr>
            </w:pP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1020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0C00" w:rsidRDefault="007E0C00" w:rsidP="007E0C00">
            <w:pPr>
              <w:ind w:left="601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instrText xml:space="preserve"> FORMCHECKBOX </w:instrText>
            </w:r>
            <w:r w:rsidR="003E724D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A03111">
              <w:rPr>
                <w:b/>
                <w:sz w:val="20"/>
                <w:szCs w:val="20"/>
              </w:rPr>
              <w:t>Ägarförändring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1020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C00" w:rsidRDefault="007E0C00" w:rsidP="007E0C00">
            <w:pPr>
              <w:ind w:left="601"/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>
              <w:instrText xml:space="preserve"> FORMCHECKBOX </w:instrText>
            </w:r>
            <w:r w:rsidR="003E724D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Pr="00A03111">
              <w:rPr>
                <w:b/>
                <w:sz w:val="20"/>
                <w:szCs w:val="20"/>
              </w:rPr>
              <w:t>Styrelseförändring</w:t>
            </w:r>
          </w:p>
        </w:tc>
      </w:tr>
      <w:tr w:rsidR="007E0C00" w:rsidRPr="00E1277C" w:rsidTr="007E0C00">
        <w:trPr>
          <w:trHeight w:hRule="exact" w:val="340"/>
        </w:trPr>
        <w:tc>
          <w:tcPr>
            <w:tcW w:w="102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0C00" w:rsidRDefault="007E0C00" w:rsidP="007E0C00">
            <w:pPr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 xml:space="preserve">NYA </w:t>
            </w:r>
            <w:r w:rsidR="007446B0">
              <w:rPr>
                <w:b/>
                <w:sz w:val="18"/>
                <w:szCs w:val="18"/>
              </w:rPr>
              <w:t xml:space="preserve">Personer med betydande inflytande (PBI) </w:t>
            </w:r>
            <w:r>
              <w:rPr>
                <w:b/>
                <w:sz w:val="18"/>
                <w:szCs w:val="18"/>
              </w:rPr>
              <w:t xml:space="preserve">som t.ex. ägare, bolagsman, </w:t>
            </w:r>
            <w:proofErr w:type="gramStart"/>
            <w:r>
              <w:rPr>
                <w:b/>
                <w:sz w:val="18"/>
                <w:szCs w:val="18"/>
              </w:rPr>
              <w:t>styrelseledamot</w:t>
            </w:r>
            <w:r w:rsidRPr="00E1277C">
              <w:rPr>
                <w:b/>
                <w:sz w:val="18"/>
                <w:szCs w:val="18"/>
              </w:rPr>
              <w:t xml:space="preserve">, </w:t>
            </w:r>
            <w:r w:rsidR="007446B0">
              <w:rPr>
                <w:b/>
                <w:sz w:val="18"/>
                <w:szCs w:val="18"/>
              </w:rPr>
              <w:t xml:space="preserve"> eller</w:t>
            </w:r>
            <w:proofErr w:type="gramEnd"/>
            <w:r w:rsidR="007446B0">
              <w:rPr>
                <w:b/>
                <w:sz w:val="18"/>
                <w:szCs w:val="18"/>
              </w:rPr>
              <w:t xml:space="preserve"> liknande)</w:t>
            </w:r>
          </w:p>
          <w:p w:rsidR="007446B0" w:rsidRPr="00E1277C" w:rsidRDefault="007446B0" w:rsidP="007E0C00">
            <w:pPr>
              <w:rPr>
                <w:b/>
                <w:sz w:val="18"/>
                <w:szCs w:val="18"/>
              </w:rPr>
            </w:pP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8"/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"/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4"/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7"/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11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</w:p>
        </w:tc>
      </w:tr>
      <w:tr w:rsidR="007E0C00" w:rsidRPr="00E1277C" w:rsidTr="007E0C00">
        <w:trPr>
          <w:trHeight w:hRule="exact" w:val="227"/>
        </w:trPr>
        <w:tc>
          <w:tcPr>
            <w:tcW w:w="102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E1277C" w:rsidRDefault="007446B0" w:rsidP="007E0C00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AVGÅENDE Personer med betydande </w:t>
            </w:r>
            <w:proofErr w:type="gramStart"/>
            <w:r>
              <w:rPr>
                <w:b/>
                <w:sz w:val="18"/>
                <w:szCs w:val="18"/>
              </w:rPr>
              <w:t>inflytande  (</w:t>
            </w:r>
            <w:proofErr w:type="gramEnd"/>
            <w:r w:rsidR="007E0C00">
              <w:rPr>
                <w:b/>
                <w:sz w:val="18"/>
                <w:szCs w:val="18"/>
              </w:rPr>
              <w:t>PBI</w:t>
            </w:r>
            <w:r>
              <w:rPr>
                <w:b/>
                <w:sz w:val="18"/>
                <w:szCs w:val="18"/>
              </w:rPr>
              <w:t>)</w:t>
            </w:r>
            <w:r w:rsidR="007E0C00">
              <w:rPr>
                <w:b/>
                <w:sz w:val="18"/>
                <w:szCs w:val="18"/>
              </w:rPr>
              <w:t xml:space="preserve"> som t.ex. ägare, bolagsman, styrelseledamot</w:t>
            </w:r>
            <w:r w:rsidR="007E0C00" w:rsidRPr="00E1277C">
              <w:rPr>
                <w:b/>
                <w:sz w:val="18"/>
                <w:szCs w:val="18"/>
              </w:rPr>
              <w:t xml:space="preserve"> </w:t>
            </w:r>
            <w:r w:rsidR="007E0C00">
              <w:rPr>
                <w:b/>
                <w:sz w:val="18"/>
                <w:szCs w:val="18"/>
              </w:rPr>
              <w:t>eller liknande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6854A8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6854A8" w:rsidRDefault="007E0C00" w:rsidP="007E0C00">
            <w:r w:rsidRPr="006854A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854A8">
              <w:instrText xml:space="preserve"> FORMTEXT </w:instrText>
            </w:r>
            <w:r w:rsidRPr="006854A8">
              <w:fldChar w:fldCharType="separate"/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fldChar w:fldCharType="end"/>
            </w:r>
            <w:bookmarkEnd w:id="18"/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6854A8" w:rsidRDefault="007E0C00" w:rsidP="007E0C00">
            <w:r w:rsidRPr="006854A8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854A8">
              <w:instrText xml:space="preserve"> FORMTEXT </w:instrText>
            </w:r>
            <w:r w:rsidRPr="006854A8">
              <w:fldChar w:fldCharType="separate"/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fldChar w:fldCharType="end"/>
            </w:r>
            <w:bookmarkEnd w:id="19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6854A8" w:rsidRDefault="007E0C00" w:rsidP="007E0C00">
            <w:r w:rsidRPr="006854A8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854A8">
              <w:instrText xml:space="preserve"> FORMTEXT </w:instrText>
            </w:r>
            <w:r w:rsidRPr="006854A8">
              <w:fldChar w:fldCharType="separate"/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rPr>
                <w:noProof/>
              </w:rPr>
              <w:t> </w:t>
            </w:r>
            <w:r w:rsidRPr="006854A8">
              <w:fldChar w:fldCharType="end"/>
            </w:r>
          </w:p>
        </w:tc>
        <w:bookmarkEnd w:id="20"/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3"/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198"/>
        </w:trPr>
        <w:tc>
          <w:tcPr>
            <w:tcW w:w="3400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</w:t>
            </w:r>
          </w:p>
        </w:tc>
        <w:tc>
          <w:tcPr>
            <w:tcW w:w="340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Personnummer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Ägandedel</w:t>
            </w:r>
          </w:p>
        </w:tc>
        <w:tc>
          <w:tcPr>
            <w:tcW w:w="1704" w:type="dxa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Roll/Titel</w:t>
            </w:r>
          </w:p>
        </w:tc>
      </w:tr>
      <w:tr w:rsidR="007E0C00" w:rsidRPr="00E1277C" w:rsidTr="007E0C00">
        <w:trPr>
          <w:gridAfter w:val="1"/>
          <w:wAfter w:w="57" w:type="dxa"/>
          <w:trHeight w:hRule="exact" w:val="27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4"/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0C00" w:rsidRPr="00E1277C" w:rsidTr="007E0C00">
        <w:trPr>
          <w:trHeight w:hRule="exact" w:val="397"/>
        </w:trPr>
        <w:tc>
          <w:tcPr>
            <w:tcW w:w="102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0C00" w:rsidRPr="00E1277C" w:rsidRDefault="007E0C00" w:rsidP="007E0C00">
            <w:pPr>
              <w:ind w:left="-108"/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>ÖVRIGT</w:t>
            </w:r>
          </w:p>
        </w:tc>
      </w:tr>
      <w:tr w:rsidR="007E0C00" w:rsidRPr="00E1277C" w:rsidTr="007E0C00">
        <w:trPr>
          <w:trHeight w:hRule="exact" w:val="680"/>
        </w:trPr>
        <w:tc>
          <w:tcPr>
            <w:tcW w:w="102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E0C00" w:rsidRPr="004947D3" w:rsidRDefault="007E0C00" w:rsidP="007E0C0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0C00" w:rsidRPr="00E1277C" w:rsidRDefault="007E0C00" w:rsidP="007E0C00">
            <w:pPr>
              <w:ind w:left="180"/>
              <w:rPr>
                <w:sz w:val="14"/>
                <w:szCs w:val="14"/>
              </w:rPr>
            </w:pP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E0C00" w:rsidRPr="00E1277C" w:rsidRDefault="007E0C00" w:rsidP="007E0C00">
            <w:pPr>
              <w:ind w:left="-108"/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>DATUM FÖR FÖRÄNDRINGEN</w:t>
            </w:r>
          </w:p>
        </w:tc>
      </w:tr>
      <w:tr w:rsidR="007E0C00" w:rsidRPr="00E1277C" w:rsidTr="007E0C00">
        <w:trPr>
          <w:trHeight w:hRule="exact" w:val="340"/>
        </w:trPr>
        <w:tc>
          <w:tcPr>
            <w:tcW w:w="102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180"/>
              <w:rPr>
                <w:szCs w:val="22"/>
              </w:rPr>
            </w:pPr>
            <w:r w:rsidRPr="00E1277C">
              <w:rPr>
                <w:szCs w:val="22"/>
              </w:rPr>
              <w:t>20</w:t>
            </w:r>
            <w:r w:rsidRPr="00E1277C">
              <w:rPr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  <w:r w:rsidRPr="00E1277C">
              <w:rPr>
                <w:szCs w:val="22"/>
              </w:rPr>
              <w:t xml:space="preserve"> - </w:t>
            </w:r>
            <w:r w:rsidRPr="00E1277C">
              <w:rPr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  <w:r w:rsidRPr="00E1277C">
              <w:rPr>
                <w:szCs w:val="22"/>
              </w:rPr>
              <w:t xml:space="preserve"> - </w:t>
            </w:r>
            <w:r w:rsidRPr="00E1277C">
              <w:rPr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1277C">
              <w:rPr>
                <w:szCs w:val="22"/>
              </w:rPr>
              <w:instrText xml:space="preserve"> FORMTEXT </w:instrText>
            </w:r>
            <w:r w:rsidRPr="00E1277C">
              <w:rPr>
                <w:szCs w:val="22"/>
              </w:rPr>
            </w:r>
            <w:r w:rsidRPr="00E1277C">
              <w:rPr>
                <w:szCs w:val="22"/>
              </w:rPr>
              <w:fldChar w:fldCharType="separate"/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noProof/>
                <w:szCs w:val="22"/>
              </w:rPr>
              <w:t> </w:t>
            </w:r>
            <w:r w:rsidRPr="00E1277C">
              <w:rPr>
                <w:szCs w:val="22"/>
              </w:rPr>
              <w:fldChar w:fldCharType="end"/>
            </w: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b/>
                <w:sz w:val="18"/>
                <w:szCs w:val="18"/>
              </w:rPr>
            </w:pP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-108"/>
              <w:rPr>
                <w:b/>
                <w:sz w:val="18"/>
                <w:szCs w:val="18"/>
              </w:rPr>
            </w:pPr>
            <w:r w:rsidRPr="00E1277C">
              <w:rPr>
                <w:b/>
                <w:sz w:val="18"/>
                <w:szCs w:val="18"/>
              </w:rPr>
              <w:t>UNDERSKRIFT</w:t>
            </w:r>
          </w:p>
        </w:tc>
      </w:tr>
      <w:tr w:rsidR="007E0C00" w:rsidRPr="00E1277C" w:rsidTr="007E0C00">
        <w:trPr>
          <w:trHeight w:hRule="exact" w:val="198"/>
        </w:trPr>
        <w:tc>
          <w:tcPr>
            <w:tcW w:w="1026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Underskrift av tillståndshavaren (firmatecknare)</w:t>
            </w:r>
          </w:p>
        </w:tc>
      </w:tr>
      <w:tr w:rsidR="007E0C00" w:rsidRPr="00E1277C" w:rsidTr="007E0C00">
        <w:trPr>
          <w:trHeight w:hRule="exact" w:val="397"/>
        </w:trPr>
        <w:tc>
          <w:tcPr>
            <w:tcW w:w="102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</w:p>
        </w:tc>
      </w:tr>
      <w:tr w:rsidR="007E0C00" w:rsidRPr="00E1277C" w:rsidTr="007E0C00">
        <w:trPr>
          <w:trHeight w:hRule="exact" w:val="278"/>
        </w:trPr>
        <w:tc>
          <w:tcPr>
            <w:tcW w:w="4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rPr>
                <w:sz w:val="14"/>
                <w:szCs w:val="14"/>
              </w:rPr>
            </w:pPr>
            <w:r w:rsidRPr="00E1277C">
              <w:rPr>
                <w:sz w:val="14"/>
                <w:szCs w:val="14"/>
              </w:rPr>
              <w:t>Namnförtydligande</w:t>
            </w:r>
          </w:p>
        </w:tc>
        <w:tc>
          <w:tcPr>
            <w:tcW w:w="528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7E0C00" w:rsidRPr="00E1277C" w:rsidRDefault="007E0C00" w:rsidP="007E0C00">
            <w:pPr>
              <w:ind w:left="18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Anmälnings</w:t>
            </w:r>
            <w:r w:rsidRPr="00E1277C">
              <w:rPr>
                <w:sz w:val="14"/>
                <w:szCs w:val="14"/>
              </w:rPr>
              <w:t>datum</w:t>
            </w:r>
          </w:p>
        </w:tc>
      </w:tr>
      <w:tr w:rsidR="007E0C00" w:rsidRPr="00E1277C" w:rsidTr="007E0C00">
        <w:trPr>
          <w:trHeight w:hRule="exact" w:val="340"/>
        </w:trPr>
        <w:tc>
          <w:tcPr>
            <w:tcW w:w="498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E0C00" w:rsidRPr="004A6F0B" w:rsidRDefault="007E0C00" w:rsidP="007E0C0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</w:p>
    <w:p w:rsidR="00A74F68" w:rsidRDefault="00A74F68" w:rsidP="00A74F68">
      <w:pPr>
        <w:ind w:left="-1080"/>
        <w:rPr>
          <w:b/>
          <w:caps/>
          <w:noProof/>
          <w:sz w:val="18"/>
          <w:lang w:val="en-US" w:eastAsia="en-US"/>
        </w:rPr>
      </w:pPr>
    </w:p>
    <w:p w:rsidR="007E0C00" w:rsidRDefault="007E0C00" w:rsidP="007E0C00">
      <w:pPr>
        <w:ind w:left="-1080"/>
      </w:pPr>
      <w:r>
        <w:rPr>
          <w:b/>
          <w:caps/>
          <w:noProof/>
          <w:sz w:val="18"/>
          <w:lang w:val="en-US" w:eastAsia="en-US"/>
        </w:rPr>
        <w:t xml:space="preserve">           </w:t>
      </w:r>
    </w:p>
    <w:p w:rsidR="00A74F68" w:rsidRDefault="00A74F68">
      <w:bookmarkStart w:id="26" w:name="_GoBack"/>
      <w:bookmarkEnd w:id="26"/>
    </w:p>
    <w:p w:rsidR="00A74F68" w:rsidRDefault="00A74F68"/>
    <w:p w:rsidR="00A74F68" w:rsidRDefault="00A74F68"/>
    <w:p w:rsidR="00A74F68" w:rsidRDefault="00A74F68"/>
    <w:sectPr w:rsidR="00A74F68" w:rsidSect="007E0C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F68" w:rsidRDefault="00A74F68" w:rsidP="00A74F68">
      <w:r>
        <w:separator/>
      </w:r>
    </w:p>
  </w:endnote>
  <w:endnote w:type="continuationSeparator" w:id="0">
    <w:p w:rsidR="00A74F68" w:rsidRDefault="00A74F68" w:rsidP="00A7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68" w:rsidRPr="00A74F68" w:rsidRDefault="00A74F68" w:rsidP="00A74F68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FF0000"/>
        <w:spacing w:val="20"/>
        <w:sz w:val="14"/>
        <w:szCs w:val="14"/>
      </w:rPr>
    </w:pPr>
    <w:bookmarkStart w:id="27" w:name="_Hlk534740974"/>
    <w:r w:rsidRPr="002C4FB8">
      <w:rPr>
        <w:b/>
        <w:caps/>
        <w:noProof/>
        <w:color w:val="FF0000"/>
        <w:spacing w:val="20"/>
        <w:sz w:val="14"/>
        <w:szCs w:val="14"/>
      </w:rPr>
      <w:t>Skåne kommun</w:t>
    </w:r>
    <w:r>
      <w:rPr>
        <w:b/>
        <w:caps/>
        <w:noProof/>
        <w:color w:val="FF0000"/>
        <w:spacing w:val="20"/>
        <w:sz w:val="14"/>
        <w:szCs w:val="14"/>
      </w:rPr>
      <w:tab/>
      <w:t>Besöksadress:</w:t>
    </w:r>
    <w:r>
      <w:rPr>
        <w:b/>
        <w:caps/>
        <w:noProof/>
        <w:color w:val="FF0000"/>
        <w:spacing w:val="20"/>
        <w:sz w:val="14"/>
        <w:szCs w:val="14"/>
      </w:rPr>
      <w:tab/>
    </w:r>
    <w:r>
      <w:rPr>
        <w:b/>
        <w:caps/>
        <w:noProof/>
        <w:color w:val="FF0000"/>
        <w:spacing w:val="20"/>
        <w:sz w:val="14"/>
        <w:szCs w:val="14"/>
      </w:rPr>
      <w:tab/>
      <w:t>BAnkgiro:</w:t>
    </w:r>
    <w:r>
      <w:rPr>
        <w:b/>
        <w:caps/>
        <w:noProof/>
        <w:color w:val="FF0000"/>
        <w:spacing w:val="20"/>
        <w:sz w:val="14"/>
        <w:szCs w:val="14"/>
      </w:rPr>
      <w:tab/>
    </w:r>
    <w:r w:rsidRPr="00A74F68">
      <w:rPr>
        <w:noProof/>
        <w:color w:val="FF0000"/>
        <w:sz w:val="14"/>
      </w:rPr>
      <w:t>tobak@skanekommun.se</w:t>
    </w:r>
  </w:p>
  <w:p w:rsidR="00A74F68" w:rsidRPr="002C4FB8" w:rsidRDefault="00A74F68" w:rsidP="00A74F68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b/>
        <w:caps/>
        <w:noProof/>
        <w:color w:val="FF0000"/>
        <w:sz w:val="14"/>
        <w:szCs w:val="14"/>
      </w:rPr>
    </w:pPr>
    <w:r w:rsidRPr="002C4FB8">
      <w:rPr>
        <w:b/>
        <w:caps/>
        <w:noProof/>
        <w:color w:val="FF0000"/>
        <w:sz w:val="14"/>
        <w:szCs w:val="14"/>
      </w:rPr>
      <w:t>tobakssenheten</w:t>
    </w:r>
    <w:r w:rsidRPr="002C4FB8">
      <w:rPr>
        <w:noProof/>
        <w:color w:val="FF0000"/>
        <w:sz w:val="14"/>
      </w:rPr>
      <w:t xml:space="preserve"> </w:t>
    </w:r>
    <w:r>
      <w:rPr>
        <w:noProof/>
        <w:color w:val="FF0000"/>
        <w:sz w:val="14"/>
      </w:rPr>
      <w:tab/>
    </w:r>
    <w:r w:rsidRPr="002C4FB8">
      <w:rPr>
        <w:noProof/>
        <w:color w:val="FF0000"/>
        <w:sz w:val="14"/>
      </w:rPr>
      <w:t>Kommungatan 1</w:t>
    </w:r>
    <w:r>
      <w:rPr>
        <w:noProof/>
        <w:color w:val="FF0000"/>
        <w:sz w:val="14"/>
      </w:rPr>
      <w:tab/>
    </w:r>
    <w:r>
      <w:rPr>
        <w:noProof/>
        <w:color w:val="FF0000"/>
        <w:sz w:val="14"/>
      </w:rPr>
      <w:tab/>
      <w:t>5000-0000</w:t>
    </w:r>
    <w:r>
      <w:rPr>
        <w:noProof/>
        <w:color w:val="FF0000"/>
        <w:sz w:val="14"/>
      </w:rPr>
      <w:tab/>
      <w:t>040-123 456</w:t>
    </w:r>
  </w:p>
  <w:p w:rsidR="00A74F68" w:rsidRDefault="00A74F68" w:rsidP="00EF3975">
    <w:pPr>
      <w:pStyle w:val="Sidfot"/>
      <w:tabs>
        <w:tab w:val="clear" w:pos="9072"/>
        <w:tab w:val="right" w:pos="6521"/>
      </w:tabs>
      <w:spacing w:line="160" w:lineRule="exact"/>
    </w:pPr>
    <w:r>
      <w:rPr>
        <w:b/>
        <w:caps/>
        <w:noProof/>
        <w:color w:val="FF0000"/>
        <w:sz w:val="14"/>
        <w:szCs w:val="14"/>
      </w:rPr>
      <w:t>205 00 Malmö</w:t>
    </w:r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F68" w:rsidRDefault="00A74F68" w:rsidP="00A74F68">
      <w:r>
        <w:separator/>
      </w:r>
    </w:p>
  </w:footnote>
  <w:footnote w:type="continuationSeparator" w:id="0">
    <w:p w:rsidR="00A74F68" w:rsidRDefault="00A74F68" w:rsidP="00A7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541" w:rsidRPr="00071EA8" w:rsidRDefault="00424541" w:rsidP="00424541">
    <w:pPr>
      <w:ind w:left="851"/>
      <w:rPr>
        <w:sz w:val="16"/>
        <w:szCs w:val="16"/>
      </w:rPr>
    </w:pPr>
    <w:r>
      <w:rPr>
        <w:noProof/>
        <w:color w:val="FF0000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-331746</wp:posOffset>
          </wp:positionH>
          <wp:positionV relativeFrom="paragraph">
            <wp:posOffset>-43098</wp:posOffset>
          </wp:positionV>
          <wp:extent cx="369570" cy="609600"/>
          <wp:effectExtent l="0" t="0" r="0" b="0"/>
          <wp:wrapTight wrapText="bothSides">
            <wp:wrapPolygon edited="0">
              <wp:start x="0" y="0"/>
              <wp:lineTo x="0" y="20925"/>
              <wp:lineTo x="20041" y="20925"/>
              <wp:lineTo x="20041" y="0"/>
              <wp:lineTo x="0" y="0"/>
            </wp:wrapPolygon>
          </wp:wrapTight>
          <wp:docPr id="1" name="Bildobjekt 1" descr="logganlstsk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lstsk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>
      <w:rPr>
        <w:sz w:val="16"/>
        <w:szCs w:val="16"/>
      </w:rPr>
      <w:tab/>
    </w:r>
    <w:r w:rsidR="007E0C00" w:rsidRPr="00780D5B">
      <w:rPr>
        <w:rFonts w:cs="Arial"/>
        <w:b/>
      </w:rPr>
      <w:t>ANMÄLAN ÄNDRADE ÄGAR- OCH</w:t>
    </w:r>
  </w:p>
  <w:p w:rsidR="00424541" w:rsidRDefault="00424541" w:rsidP="00424541">
    <w:pPr>
      <w:rPr>
        <w:color w:val="FF0000"/>
        <w:sz w:val="18"/>
      </w:rPr>
    </w:pPr>
    <w:r w:rsidRPr="00114E46">
      <w:rPr>
        <w:color w:val="FF0000"/>
        <w:sz w:val="18"/>
      </w:rPr>
      <w:t>Skåne kommun</w:t>
    </w:r>
    <w:r w:rsidR="007E0C00">
      <w:rPr>
        <w:color w:val="FF0000"/>
        <w:sz w:val="18"/>
      </w:rPr>
      <w:tab/>
    </w:r>
    <w:r w:rsidR="007E0C00">
      <w:rPr>
        <w:color w:val="FF0000"/>
        <w:sz w:val="18"/>
      </w:rPr>
      <w:tab/>
    </w:r>
    <w:r w:rsidR="007E0C00">
      <w:rPr>
        <w:color w:val="FF0000"/>
        <w:sz w:val="18"/>
      </w:rPr>
      <w:tab/>
    </w:r>
    <w:r w:rsidR="007E0C00">
      <w:rPr>
        <w:rFonts w:cs="Arial"/>
        <w:b/>
      </w:rPr>
      <w:t>STYRELSE</w:t>
    </w:r>
    <w:r w:rsidR="007E0C00" w:rsidRPr="00F32567">
      <w:rPr>
        <w:rFonts w:cs="Arial"/>
        <w:b/>
      </w:rPr>
      <w:t>FÖRHÅLLANDE</w:t>
    </w:r>
    <w:r w:rsidR="007E0C00">
      <w:rPr>
        <w:rFonts w:cs="Arial"/>
        <w:b/>
      </w:rPr>
      <w:t xml:space="preserve">N </w:t>
    </w:r>
    <w:proofErr w:type="spellStart"/>
    <w:r w:rsidR="007E0C00">
      <w:rPr>
        <w:rFonts w:cs="Arial"/>
        <w:b/>
      </w:rPr>
      <w:t>m.m</w:t>
    </w:r>
    <w:proofErr w:type="spellEnd"/>
  </w:p>
  <w:p w:rsidR="007E0C00" w:rsidRPr="006E4BEC" w:rsidRDefault="00424541" w:rsidP="007E0C00">
    <w:pPr>
      <w:rPr>
        <w:rFonts w:cs="Arial"/>
        <w:b/>
      </w:rPr>
    </w:pPr>
    <w:r w:rsidRPr="00424541">
      <w:rPr>
        <w:b/>
        <w:color w:val="FF0000"/>
      </w:rPr>
      <w:t>TOBAKSENHETEN</w:t>
    </w:r>
    <w:r>
      <w:rPr>
        <w:color w:val="FF0000"/>
        <w:sz w:val="18"/>
      </w:rPr>
      <w:tab/>
    </w:r>
    <w:r w:rsidR="007E0C00">
      <w:rPr>
        <w:rFonts w:cs="Arial"/>
      </w:rPr>
      <w:t>enligt 5 kap.7 § lag om toba</w:t>
    </w:r>
    <w:r w:rsidR="00ED033B">
      <w:rPr>
        <w:rFonts w:cs="Arial"/>
      </w:rPr>
      <w:t>k och liknande produkter (2018:2088</w:t>
    </w:r>
    <w:r w:rsidR="007E0C00">
      <w:rPr>
        <w:rFonts w:cs="Arial"/>
      </w:rPr>
      <w:t>)</w:t>
    </w:r>
  </w:p>
  <w:p w:rsidR="007E0C00" w:rsidRDefault="00424541" w:rsidP="007E0C00">
    <w:pPr>
      <w:rPr>
        <w:rFonts w:cs="Arial"/>
        <w:b/>
      </w:rPr>
    </w:pPr>
    <w:r>
      <w:rPr>
        <w:color w:val="FF0000"/>
        <w:sz w:val="18"/>
      </w:rPr>
      <w:tab/>
    </w:r>
  </w:p>
  <w:p w:rsidR="00424541" w:rsidRPr="00424541" w:rsidRDefault="00424541" w:rsidP="00424541">
    <w:pPr>
      <w:ind w:left="-180"/>
      <w:jc w:val="right"/>
      <w:rPr>
        <w:rFonts w:cs="Arial"/>
        <w:sz w:val="28"/>
        <w:szCs w:val="28"/>
      </w:rPr>
    </w:pPr>
  </w:p>
  <w:p w:rsidR="00A74F68" w:rsidRDefault="00A74F68">
    <w:pPr>
      <w:pStyle w:val="Sidhuvud"/>
    </w:pPr>
  </w:p>
  <w:p w:rsidR="00A74F68" w:rsidRDefault="00A74F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8"/>
    <w:rsid w:val="001A72EC"/>
    <w:rsid w:val="003E724D"/>
    <w:rsid w:val="00424541"/>
    <w:rsid w:val="0042715A"/>
    <w:rsid w:val="007446B0"/>
    <w:rsid w:val="00772796"/>
    <w:rsid w:val="007E0C00"/>
    <w:rsid w:val="009B616C"/>
    <w:rsid w:val="00A74F68"/>
    <w:rsid w:val="00AC118C"/>
    <w:rsid w:val="00B91888"/>
    <w:rsid w:val="00ED033B"/>
    <w:rsid w:val="00EF3975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2CF619"/>
  <w15:chartTrackingRefBased/>
  <w15:docId w15:val="{AD5A79D5-A921-439D-86D0-3BBA13C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68"/>
    <w:pPr>
      <w:spacing w:after="0" w:line="240" w:lineRule="auto"/>
    </w:pPr>
    <w:rPr>
      <w:rFonts w:ascii="Arial" w:eastAsia="Times New Roman" w:hAnsi="Arial" w:cs="Times New Roman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45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Rubrik4">
    <w:name w:val="heading 4"/>
    <w:basedOn w:val="Normal"/>
    <w:link w:val="Rubrik4Char"/>
    <w:uiPriority w:val="1"/>
    <w:qFormat/>
    <w:rsid w:val="00A74F68"/>
    <w:pPr>
      <w:widowControl w:val="0"/>
      <w:autoSpaceDE w:val="0"/>
      <w:autoSpaceDN w:val="0"/>
      <w:ind w:left="106"/>
      <w:outlineLvl w:val="3"/>
    </w:pPr>
    <w:rPr>
      <w:rFonts w:eastAsia="Arial" w:cs="Arial"/>
      <w:b/>
      <w:bCs/>
      <w:sz w:val="18"/>
      <w:szCs w:val="18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74F68"/>
  </w:style>
  <w:style w:type="paragraph" w:styleId="Sidfot">
    <w:name w:val="footer"/>
    <w:basedOn w:val="Normal"/>
    <w:link w:val="SidfotChar"/>
    <w:unhideWhenUsed/>
    <w:rsid w:val="00A74F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A74F68"/>
  </w:style>
  <w:style w:type="character" w:customStyle="1" w:styleId="Rubrik4Char">
    <w:name w:val="Rubrik 4 Char"/>
    <w:basedOn w:val="Standardstycketeckensnitt"/>
    <w:link w:val="Rubrik4"/>
    <w:uiPriority w:val="1"/>
    <w:rsid w:val="00A74F68"/>
    <w:rPr>
      <w:rFonts w:ascii="Arial" w:eastAsia="Arial" w:hAnsi="Arial" w:cs="Arial"/>
      <w:b/>
      <w:bCs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 w:val="14"/>
      <w:szCs w:val="14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74F68"/>
    <w:rPr>
      <w:rFonts w:ascii="Arial" w:eastAsia="Arial" w:hAnsi="Arial" w:cs="Arial"/>
      <w:sz w:val="14"/>
      <w:szCs w:val="14"/>
      <w:lang w:val="en-US"/>
    </w:rPr>
  </w:style>
  <w:style w:type="paragraph" w:customStyle="1" w:styleId="TableParagraph">
    <w:name w:val="Table Paragraph"/>
    <w:basedOn w:val="Normal"/>
    <w:uiPriority w:val="1"/>
    <w:qFormat/>
    <w:rsid w:val="00A74F68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45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7DDB-0678-4EC9-9D16-0336F195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Melkersson Pierre</dc:creator>
  <cp:keywords/>
  <dc:description/>
  <cp:lastModifiedBy>Melkersson Pierre</cp:lastModifiedBy>
  <cp:revision>12</cp:revision>
  <dcterms:created xsi:type="dcterms:W3CDTF">2019-01-10T12:15:00Z</dcterms:created>
  <dcterms:modified xsi:type="dcterms:W3CDTF">2019-02-20T12:30:00Z</dcterms:modified>
</cp:coreProperties>
</file>